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03" w:rsidRPr="00C62E47" w:rsidRDefault="00130703" w:rsidP="00130703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62E47">
        <w:rPr>
          <w:rFonts w:ascii="Times New Roman" w:eastAsia="標楷體" w:hAnsi="Times New Roman" w:cs="Times New Roman"/>
          <w:b/>
          <w:sz w:val="28"/>
          <w:szCs w:val="28"/>
        </w:rPr>
        <w:t>「我國資訊素養各級教育指標</w:t>
      </w:r>
      <w:r w:rsidRPr="00196FB3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Pr="00196FB3">
        <w:rPr>
          <w:rFonts w:ascii="Times New Roman" w:eastAsia="標楷體" w:hAnsi="Times New Roman" w:cs="Times New Roman"/>
          <w:b/>
          <w:sz w:val="28"/>
          <w:szCs w:val="28"/>
        </w:rPr>
        <w:t>K-12</w:t>
      </w:r>
      <w:r w:rsidRPr="00196FB3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>
        <w:rPr>
          <w:rFonts w:ascii="Times New Roman" w:eastAsia="標楷體" w:hAnsi="Times New Roman" w:cs="Times New Roman"/>
          <w:b/>
          <w:sz w:val="28"/>
          <w:szCs w:val="28"/>
        </w:rPr>
        <w:t>草案」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說明</w:t>
      </w:r>
      <w:r w:rsidRPr="00C62E47">
        <w:rPr>
          <w:rFonts w:ascii="Times New Roman" w:eastAsia="標楷體" w:hAnsi="Times New Roman" w:cs="Times New Roman"/>
          <w:b/>
          <w:sz w:val="28"/>
          <w:szCs w:val="28"/>
        </w:rPr>
        <w:t>會議程</w:t>
      </w:r>
      <w:r w:rsidRPr="0024277E">
        <w:rPr>
          <w:rFonts w:ascii="Times New Roman" w:eastAsia="標楷體" w:hAnsi="Times New Roman" w:cs="Times New Roman" w:hint="eastAsia"/>
          <w:b/>
          <w:szCs w:val="24"/>
        </w:rPr>
        <w:t>(</w:t>
      </w:r>
      <w:r w:rsidRPr="0024277E">
        <w:rPr>
          <w:rFonts w:ascii="Times New Roman" w:eastAsia="標楷體" w:hAnsi="Times New Roman" w:cs="Times New Roman" w:hint="eastAsia"/>
          <w:b/>
          <w:szCs w:val="24"/>
        </w:rPr>
        <w:t>暫定</w:t>
      </w:r>
      <w:r w:rsidRPr="0024277E">
        <w:rPr>
          <w:rFonts w:ascii="Times New Roman" w:eastAsia="標楷體" w:hAnsi="Times New Roman" w:cs="Times New Roman" w:hint="eastAsia"/>
          <w:b/>
          <w:szCs w:val="24"/>
        </w:rPr>
        <w:t>)</w:t>
      </w:r>
    </w:p>
    <w:p w:rsidR="00130703" w:rsidRPr="008D3EE7" w:rsidRDefault="00130703" w:rsidP="00130703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8D3EE7">
        <w:rPr>
          <w:rFonts w:ascii="Times New Roman" w:eastAsia="標楷體" w:hAnsi="Times New Roman" w:cs="Times New Roman"/>
          <w:szCs w:val="24"/>
        </w:rPr>
        <w:t>時間：</w:t>
      </w:r>
      <w:r w:rsidRPr="008D3EE7">
        <w:rPr>
          <w:rFonts w:ascii="Times New Roman" w:eastAsia="標楷體" w:hAnsi="Times New Roman" w:cs="Times New Roman" w:hint="eastAsia"/>
          <w:szCs w:val="24"/>
        </w:rPr>
        <w:t>103</w:t>
      </w:r>
      <w:r w:rsidRPr="008D3EE7">
        <w:rPr>
          <w:rFonts w:ascii="Times New Roman" w:eastAsia="標楷體" w:hAnsi="Times New Roman" w:cs="Times New Roman" w:hint="eastAsia"/>
          <w:szCs w:val="24"/>
        </w:rPr>
        <w:t>年</w:t>
      </w:r>
      <w:r w:rsidRPr="008D3EE7">
        <w:rPr>
          <w:rFonts w:ascii="Times New Roman" w:eastAsia="標楷體" w:hAnsi="Times New Roman" w:cs="Times New Roman" w:hint="eastAsia"/>
          <w:szCs w:val="24"/>
        </w:rPr>
        <w:t>10</w:t>
      </w:r>
      <w:r w:rsidRPr="008D3EE7">
        <w:rPr>
          <w:rFonts w:ascii="Times New Roman" w:eastAsia="標楷體" w:hAnsi="Times New Roman" w:cs="Times New Roman" w:hint="eastAsia"/>
          <w:szCs w:val="24"/>
        </w:rPr>
        <w:t>月</w:t>
      </w:r>
      <w:r w:rsidRPr="008D3EE7">
        <w:rPr>
          <w:rFonts w:ascii="Times New Roman" w:eastAsia="標楷體" w:hAnsi="Times New Roman" w:cs="Times New Roman" w:hint="eastAsia"/>
          <w:szCs w:val="24"/>
        </w:rPr>
        <w:t>27</w:t>
      </w:r>
      <w:r w:rsidRPr="008D3EE7">
        <w:rPr>
          <w:rFonts w:ascii="Times New Roman" w:eastAsia="標楷體" w:hAnsi="Times New Roman" w:cs="Times New Roman" w:hint="eastAsia"/>
          <w:szCs w:val="24"/>
        </w:rPr>
        <w:t>（日星期一）下午</w:t>
      </w:r>
      <w:r w:rsidRPr="008D3EE7">
        <w:rPr>
          <w:rFonts w:ascii="Times New Roman" w:eastAsia="標楷體" w:hAnsi="Times New Roman" w:cs="Times New Roman" w:hint="eastAsia"/>
          <w:szCs w:val="24"/>
        </w:rPr>
        <w:t>14:00</w:t>
      </w:r>
      <w:r w:rsidRPr="008D3EE7">
        <w:rPr>
          <w:rFonts w:ascii="Times New Roman" w:eastAsia="標楷體" w:hAnsi="Times New Roman" w:cs="Times New Roman" w:hint="eastAsia"/>
          <w:szCs w:val="24"/>
        </w:rPr>
        <w:t>至</w:t>
      </w:r>
      <w:r w:rsidRPr="008D3EE7">
        <w:rPr>
          <w:rFonts w:ascii="Times New Roman" w:eastAsia="標楷體" w:hAnsi="Times New Roman" w:cs="Times New Roman" w:hint="eastAsia"/>
          <w:szCs w:val="24"/>
        </w:rPr>
        <w:t>16:20</w:t>
      </w:r>
    </w:p>
    <w:p w:rsidR="00130703" w:rsidRPr="008D3EE7" w:rsidRDefault="00130703" w:rsidP="00130703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8D3EE7">
        <w:rPr>
          <w:rFonts w:ascii="Times New Roman" w:eastAsia="標楷體" w:hAnsi="Times New Roman" w:cs="Times New Roman"/>
          <w:szCs w:val="24"/>
        </w:rPr>
        <w:t>地點：國家圖書館簡報室（臺北市中山南路</w:t>
      </w:r>
      <w:r w:rsidRPr="008D3EE7">
        <w:rPr>
          <w:rFonts w:ascii="Times New Roman" w:eastAsia="標楷體" w:hAnsi="Times New Roman" w:cs="Times New Roman"/>
          <w:szCs w:val="24"/>
        </w:rPr>
        <w:t>20</w:t>
      </w:r>
      <w:r w:rsidRPr="008D3EE7">
        <w:rPr>
          <w:rFonts w:ascii="Times New Roman" w:eastAsia="標楷體" w:hAnsi="Times New Roman" w:cs="Times New Roman"/>
          <w:szCs w:val="24"/>
        </w:rPr>
        <w:t>號）</w:t>
      </w:r>
    </w:p>
    <w:p w:rsidR="00130703" w:rsidRDefault="00130703" w:rsidP="00130703">
      <w:pPr>
        <w:spacing w:line="276" w:lineRule="auto"/>
        <w:ind w:left="1699" w:hangingChars="708" w:hanging="1699"/>
        <w:rPr>
          <w:rFonts w:ascii="Times New Roman" w:eastAsia="標楷體" w:hAnsi="Times New Roman" w:cs="Times New Roman"/>
          <w:szCs w:val="24"/>
        </w:rPr>
      </w:pPr>
      <w:r w:rsidRPr="008D3EE7">
        <w:rPr>
          <w:rFonts w:ascii="Times New Roman" w:eastAsia="標楷體" w:hAnsi="Times New Roman" w:cs="Times New Roman" w:hint="eastAsia"/>
          <w:szCs w:val="24"/>
        </w:rPr>
        <w:t>主辦單位：中華民國圖書館學會資訊素養委員會</w:t>
      </w:r>
    </w:p>
    <w:p w:rsidR="00130703" w:rsidRDefault="00130703" w:rsidP="00130703">
      <w:pPr>
        <w:spacing w:line="276" w:lineRule="auto"/>
        <w:ind w:left="1152" w:hangingChars="480" w:hanging="115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協</w:t>
      </w:r>
      <w:r w:rsidRPr="008D3EE7">
        <w:rPr>
          <w:rFonts w:ascii="Times New Roman" w:eastAsia="標楷體" w:hAnsi="Times New Roman" w:cs="Times New Roman" w:hint="eastAsia"/>
          <w:szCs w:val="24"/>
        </w:rPr>
        <w:t>辦單位：</w:t>
      </w:r>
      <w:r>
        <w:rPr>
          <w:rFonts w:ascii="Times New Roman" w:eastAsia="標楷體" w:hAnsi="Times New Roman" w:cs="Times New Roman" w:hint="eastAsia"/>
          <w:szCs w:val="24"/>
        </w:rPr>
        <w:t>國家圖書館、</w:t>
      </w:r>
      <w:r w:rsidRPr="008D3EE7">
        <w:rPr>
          <w:rFonts w:ascii="Times New Roman" w:eastAsia="標楷體" w:hAnsi="Times New Roman" w:cs="Times New Roman" w:hint="eastAsia"/>
          <w:szCs w:val="24"/>
        </w:rPr>
        <w:t>中華民國圖書館學會會員發展委員會、中華民國圖書館學會中小學圖書館委員會、中華民國圖書館學會高中職圖書館委員會</w:t>
      </w:r>
    </w:p>
    <w:p w:rsidR="00130703" w:rsidRPr="008D3EE7" w:rsidRDefault="00130703" w:rsidP="00130703">
      <w:pPr>
        <w:spacing w:line="276" w:lineRule="auto"/>
        <w:ind w:left="1699" w:hangingChars="708" w:hanging="1699"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8931" w:type="dxa"/>
        <w:tblInd w:w="-176" w:type="dxa"/>
        <w:tblLook w:val="04A0" w:firstRow="1" w:lastRow="0" w:firstColumn="1" w:lastColumn="0" w:noHBand="0" w:noVBand="1"/>
      </w:tblPr>
      <w:tblGrid>
        <w:gridCol w:w="1418"/>
        <w:gridCol w:w="2977"/>
        <w:gridCol w:w="4536"/>
      </w:tblGrid>
      <w:tr w:rsidR="00130703" w:rsidRPr="00C62E47" w:rsidTr="00CC018F">
        <w:tc>
          <w:tcPr>
            <w:tcW w:w="1418" w:type="dxa"/>
            <w:vAlign w:val="center"/>
          </w:tcPr>
          <w:p w:rsidR="00130703" w:rsidRPr="00196FB3" w:rsidRDefault="00130703" w:rsidP="00CC01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6FB3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977" w:type="dxa"/>
            <w:vAlign w:val="center"/>
          </w:tcPr>
          <w:p w:rsidR="00130703" w:rsidRPr="00C62E47" w:rsidRDefault="00130703" w:rsidP="00CC01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E47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536" w:type="dxa"/>
            <w:vAlign w:val="center"/>
          </w:tcPr>
          <w:p w:rsidR="00130703" w:rsidRPr="00C62E47" w:rsidRDefault="00130703" w:rsidP="00CC01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2E47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C62E47"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主講</w:t>
            </w:r>
            <w:r w:rsidRPr="00C62E47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130703" w:rsidRPr="00C62E47" w:rsidTr="00CC018F">
        <w:trPr>
          <w:trHeight w:val="567"/>
        </w:trPr>
        <w:tc>
          <w:tcPr>
            <w:tcW w:w="1418" w:type="dxa"/>
            <w:vAlign w:val="center"/>
          </w:tcPr>
          <w:p w:rsidR="00130703" w:rsidRPr="00196FB3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14:00-14:3</w:t>
            </w:r>
            <w:r w:rsidRPr="00196FB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130703" w:rsidRPr="00C62E47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4536" w:type="dxa"/>
            <w:vAlign w:val="center"/>
          </w:tcPr>
          <w:p w:rsidR="00130703" w:rsidRPr="00C62E47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0703" w:rsidRPr="00C62E47" w:rsidTr="00CC018F">
        <w:trPr>
          <w:trHeight w:val="888"/>
        </w:trPr>
        <w:tc>
          <w:tcPr>
            <w:tcW w:w="1418" w:type="dxa"/>
            <w:vAlign w:val="center"/>
          </w:tcPr>
          <w:p w:rsidR="00130703" w:rsidRPr="00196FB3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</w:p>
        </w:tc>
        <w:tc>
          <w:tcPr>
            <w:tcW w:w="2977" w:type="dxa"/>
            <w:vAlign w:val="center"/>
          </w:tcPr>
          <w:p w:rsidR="00130703" w:rsidRPr="00C62E47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62E47">
              <w:rPr>
                <w:rFonts w:ascii="Times New Roman" w:eastAsia="標楷體" w:hAnsi="Times New Roman" w:cs="Times New Roman"/>
                <w:szCs w:val="24"/>
              </w:rPr>
              <w:t>理事長致詞</w:t>
            </w:r>
          </w:p>
        </w:tc>
        <w:tc>
          <w:tcPr>
            <w:tcW w:w="4536" w:type="dxa"/>
            <w:vAlign w:val="center"/>
          </w:tcPr>
          <w:p w:rsidR="00130703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中華民國圖書館學會</w:t>
            </w:r>
          </w:p>
          <w:p w:rsidR="00130703" w:rsidRPr="00C62E47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薛理桂理事長</w:t>
            </w:r>
          </w:p>
        </w:tc>
      </w:tr>
      <w:tr w:rsidR="00130703" w:rsidRPr="00C62E47" w:rsidTr="00CC018F">
        <w:trPr>
          <w:trHeight w:val="1043"/>
        </w:trPr>
        <w:tc>
          <w:tcPr>
            <w:tcW w:w="1418" w:type="dxa"/>
            <w:vAlign w:val="center"/>
          </w:tcPr>
          <w:p w:rsidR="00130703" w:rsidRPr="00196FB3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196FB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130703" w:rsidRPr="00C62E47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62E47">
              <w:rPr>
                <w:rFonts w:ascii="Times New Roman" w:eastAsia="標楷體" w:hAnsi="Times New Roman" w:cs="Times New Roman"/>
                <w:szCs w:val="24"/>
              </w:rPr>
              <w:t>「我國資訊素養各級教育指標</w:t>
            </w:r>
            <w:r w:rsidRPr="00C62E47">
              <w:rPr>
                <w:rFonts w:ascii="Times New Roman" w:eastAsia="標楷體" w:hAnsi="Times New Roman" w:cs="Times New Roman"/>
                <w:szCs w:val="24"/>
              </w:rPr>
              <w:t>(K-12)</w:t>
            </w:r>
            <w:r w:rsidRPr="00C62E47">
              <w:rPr>
                <w:rFonts w:ascii="Times New Roman" w:eastAsia="標楷體" w:hAnsi="Times New Roman" w:cs="Times New Roman"/>
                <w:szCs w:val="24"/>
              </w:rPr>
              <w:t>」草案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簡</w:t>
            </w:r>
            <w:r w:rsidRPr="00C62E47">
              <w:rPr>
                <w:rFonts w:ascii="Times New Roman" w:eastAsia="標楷體" w:hAnsi="Times New Roman" w:cs="Times New Roman"/>
                <w:szCs w:val="24"/>
              </w:rPr>
              <w:t>報</w:t>
            </w:r>
          </w:p>
        </w:tc>
        <w:tc>
          <w:tcPr>
            <w:tcW w:w="4536" w:type="dxa"/>
            <w:vAlign w:val="center"/>
          </w:tcPr>
          <w:p w:rsidR="00130703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報告人：資訊素養委員會委員</w:t>
            </w:r>
          </w:p>
          <w:p w:rsidR="00130703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6FB3">
              <w:rPr>
                <w:rFonts w:ascii="Times New Roman" w:eastAsia="標楷體" w:hAnsi="Times New Roman" w:cs="Times New Roman" w:hint="eastAsia"/>
                <w:szCs w:val="24"/>
              </w:rPr>
              <w:t>賴苑玲教授</w:t>
            </w:r>
            <w:r w:rsidRPr="00196FB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中教育大學</w:t>
            </w:r>
            <w:r w:rsidRPr="00196FB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30703" w:rsidRPr="00C62E47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6FB3">
              <w:rPr>
                <w:rFonts w:ascii="Times New Roman" w:eastAsia="標楷體" w:hAnsi="Times New Roman" w:cs="Times New Roman" w:hint="eastAsia"/>
                <w:szCs w:val="24"/>
              </w:rPr>
              <w:t>吳美美教授</w:t>
            </w:r>
            <w:r w:rsidRPr="00196FB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國立臺灣師範大學</w:t>
            </w:r>
            <w:r w:rsidRPr="00196FB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30703" w:rsidRPr="00C62E47" w:rsidTr="00CC018F">
        <w:trPr>
          <w:trHeight w:val="1031"/>
        </w:trPr>
        <w:tc>
          <w:tcPr>
            <w:tcW w:w="1418" w:type="dxa"/>
            <w:vAlign w:val="center"/>
          </w:tcPr>
          <w:p w:rsidR="00130703" w:rsidRPr="00196FB3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196FB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130703" w:rsidRPr="00C62E47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62E47">
              <w:rPr>
                <w:rFonts w:ascii="Times New Roman" w:eastAsia="標楷體" w:hAnsi="Times New Roman" w:cs="Times New Roman"/>
                <w:szCs w:val="24"/>
              </w:rPr>
              <w:t>「我國資訊素養各級教育指標</w:t>
            </w:r>
            <w:bookmarkStart w:id="0" w:name="_GoBack"/>
            <w:bookmarkEnd w:id="0"/>
            <w:r w:rsidRPr="00C62E47">
              <w:rPr>
                <w:rFonts w:ascii="Times New Roman" w:eastAsia="標楷體" w:hAnsi="Times New Roman" w:cs="Times New Roman"/>
                <w:szCs w:val="24"/>
              </w:rPr>
              <w:t>(K-12)</w:t>
            </w:r>
            <w:r w:rsidRPr="00C62E47">
              <w:rPr>
                <w:rFonts w:ascii="Times New Roman" w:eastAsia="標楷體" w:hAnsi="Times New Roman" w:cs="Times New Roman"/>
                <w:szCs w:val="24"/>
              </w:rPr>
              <w:t>」草案討論</w:t>
            </w:r>
          </w:p>
        </w:tc>
        <w:tc>
          <w:tcPr>
            <w:tcW w:w="4536" w:type="dxa"/>
            <w:vAlign w:val="center"/>
          </w:tcPr>
          <w:p w:rsidR="00130703" w:rsidRPr="00C62E47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所有與會人員</w:t>
            </w:r>
          </w:p>
        </w:tc>
      </w:tr>
      <w:tr w:rsidR="00130703" w:rsidRPr="00C62E47" w:rsidTr="00CC018F">
        <w:trPr>
          <w:trHeight w:val="567"/>
        </w:trPr>
        <w:tc>
          <w:tcPr>
            <w:tcW w:w="1418" w:type="dxa"/>
            <w:vAlign w:val="center"/>
          </w:tcPr>
          <w:p w:rsidR="00130703" w:rsidRPr="00196FB3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196FB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130703" w:rsidRPr="00C62E47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62E47">
              <w:rPr>
                <w:rFonts w:ascii="Times New Roman" w:eastAsia="標楷體" w:hAnsi="Times New Roman" w:cs="Times New Roman"/>
                <w:szCs w:val="24"/>
              </w:rPr>
              <w:t>結論</w:t>
            </w:r>
          </w:p>
        </w:tc>
        <w:tc>
          <w:tcPr>
            <w:tcW w:w="4536" w:type="dxa"/>
            <w:vAlign w:val="center"/>
          </w:tcPr>
          <w:p w:rsidR="00130703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中華民國圖書館學會</w:t>
            </w:r>
          </w:p>
          <w:p w:rsidR="00130703" w:rsidRPr="00C62E47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薛理桂理事長</w:t>
            </w:r>
          </w:p>
        </w:tc>
      </w:tr>
      <w:tr w:rsidR="00130703" w:rsidRPr="00C62E47" w:rsidTr="00CC018F">
        <w:trPr>
          <w:trHeight w:val="567"/>
        </w:trPr>
        <w:tc>
          <w:tcPr>
            <w:tcW w:w="1418" w:type="dxa"/>
            <w:vAlign w:val="center"/>
          </w:tcPr>
          <w:p w:rsidR="00130703" w:rsidRPr="00196FB3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16:2</w:t>
            </w:r>
            <w:r w:rsidRPr="00196FB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130703" w:rsidRPr="00C62E47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4536" w:type="dxa"/>
            <w:vAlign w:val="center"/>
          </w:tcPr>
          <w:p w:rsidR="00130703" w:rsidRPr="00C62E47" w:rsidRDefault="00130703" w:rsidP="00CC018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30703" w:rsidRPr="00C62E47" w:rsidRDefault="00130703" w:rsidP="00130703">
      <w:pPr>
        <w:rPr>
          <w:rFonts w:ascii="Times New Roman" w:eastAsia="標楷體" w:hAnsi="Times New Roman" w:cs="Times New Roman"/>
          <w:szCs w:val="24"/>
        </w:rPr>
      </w:pPr>
    </w:p>
    <w:p w:rsidR="00130703" w:rsidRPr="00C62E47" w:rsidRDefault="00130703" w:rsidP="00130703">
      <w:pPr>
        <w:rPr>
          <w:rFonts w:ascii="Times New Roman" w:eastAsia="標楷體" w:hAnsi="Times New Roman" w:cs="Times New Roman"/>
          <w:szCs w:val="24"/>
        </w:rPr>
      </w:pPr>
    </w:p>
    <w:p w:rsidR="006172F5" w:rsidRPr="00130703" w:rsidRDefault="006172F5" w:rsidP="00130703"/>
    <w:sectPr w:rsidR="006172F5" w:rsidRPr="00130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3C" w:rsidRDefault="00FE4B3C" w:rsidP="00FE4B3C">
      <w:r>
        <w:separator/>
      </w:r>
    </w:p>
  </w:endnote>
  <w:endnote w:type="continuationSeparator" w:id="0">
    <w:p w:rsidR="00FE4B3C" w:rsidRDefault="00FE4B3C" w:rsidP="00FE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3C" w:rsidRDefault="00FE4B3C" w:rsidP="00FE4B3C">
      <w:r>
        <w:separator/>
      </w:r>
    </w:p>
  </w:footnote>
  <w:footnote w:type="continuationSeparator" w:id="0">
    <w:p w:rsidR="00FE4B3C" w:rsidRDefault="00FE4B3C" w:rsidP="00FE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7874"/>
    <w:multiLevelType w:val="hybridMultilevel"/>
    <w:tmpl w:val="4AB450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47"/>
    <w:rsid w:val="00130703"/>
    <w:rsid w:val="001708B2"/>
    <w:rsid w:val="00196FB3"/>
    <w:rsid w:val="00247084"/>
    <w:rsid w:val="00522EC8"/>
    <w:rsid w:val="006172F5"/>
    <w:rsid w:val="006A707B"/>
    <w:rsid w:val="00704A89"/>
    <w:rsid w:val="00763728"/>
    <w:rsid w:val="008D3EE7"/>
    <w:rsid w:val="00940A4F"/>
    <w:rsid w:val="00C62E47"/>
    <w:rsid w:val="00E80843"/>
    <w:rsid w:val="00EE09EA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E47"/>
    <w:pPr>
      <w:ind w:leftChars="200" w:left="480"/>
    </w:pPr>
  </w:style>
  <w:style w:type="table" w:styleId="a4">
    <w:name w:val="Table Grid"/>
    <w:basedOn w:val="a1"/>
    <w:uiPriority w:val="59"/>
    <w:rsid w:val="00C6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4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4B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4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4B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E47"/>
    <w:pPr>
      <w:ind w:leftChars="200" w:left="480"/>
    </w:pPr>
  </w:style>
  <w:style w:type="table" w:styleId="a4">
    <w:name w:val="Table Grid"/>
    <w:basedOn w:val="a1"/>
    <w:uiPriority w:val="59"/>
    <w:rsid w:val="00C6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4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4B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4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4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mwu</dc:creator>
  <cp:lastModifiedBy>LAC</cp:lastModifiedBy>
  <cp:revision>4</cp:revision>
  <dcterms:created xsi:type="dcterms:W3CDTF">2014-10-16T02:27:00Z</dcterms:created>
  <dcterms:modified xsi:type="dcterms:W3CDTF">2014-10-20T08:46:00Z</dcterms:modified>
</cp:coreProperties>
</file>